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3168"/>
        <w:gridCol w:w="2442"/>
      </w:tblGrid>
      <w:tr w:rsidR="008B7067" w:rsidRPr="00553539" w:rsidTr="000B0C9F">
        <w:tc>
          <w:tcPr>
            <w:tcW w:w="10288" w:type="dxa"/>
            <w:gridSpan w:val="4"/>
          </w:tcPr>
          <w:p w:rsidR="008B7067" w:rsidRPr="00553539" w:rsidRDefault="008B7067" w:rsidP="000B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3F7F5F1" wp14:editId="0AA30654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067" w:rsidRPr="00553539" w:rsidRDefault="008B7067" w:rsidP="000B0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B7067" w:rsidRPr="00553539" w:rsidRDefault="008B7067" w:rsidP="000B0C9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553539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ДУМА ДАЛЬНЕРЕЧЕНСКОГО</w:t>
            </w:r>
          </w:p>
          <w:p w:rsidR="008B7067" w:rsidRPr="00553539" w:rsidRDefault="008B7067" w:rsidP="000B0C9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553539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ГОРОДСКОГО ОКРУГА</w:t>
            </w:r>
          </w:p>
          <w:p w:rsidR="008B7067" w:rsidRPr="00553539" w:rsidRDefault="008B7067" w:rsidP="000B0C9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94"/>
                <w:sz w:val="36"/>
                <w:szCs w:val="36"/>
              </w:rPr>
            </w:pPr>
            <w:r w:rsidRPr="00553539">
              <w:rPr>
                <w:rFonts w:ascii="Times New Roman" w:hAnsi="Times New Roman" w:cs="Times New Roman"/>
                <w:spacing w:val="94"/>
                <w:sz w:val="36"/>
                <w:szCs w:val="36"/>
              </w:rPr>
              <w:t>ПРИМОРСКОГО КРАЯ</w:t>
            </w:r>
          </w:p>
          <w:p w:rsidR="008B7067" w:rsidRPr="00553539" w:rsidRDefault="008B7067" w:rsidP="000B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70"/>
                <w:sz w:val="32"/>
              </w:rPr>
            </w:pPr>
          </w:p>
          <w:p w:rsidR="008B7067" w:rsidRPr="00553539" w:rsidRDefault="008B7067" w:rsidP="000B0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70"/>
                <w:sz w:val="36"/>
                <w:szCs w:val="36"/>
              </w:rPr>
            </w:pPr>
            <w:r w:rsidRPr="00553539">
              <w:rPr>
                <w:rFonts w:ascii="Times New Roman" w:hAnsi="Times New Roman" w:cs="Times New Roman"/>
                <w:b/>
                <w:spacing w:val="70"/>
                <w:sz w:val="36"/>
                <w:szCs w:val="36"/>
              </w:rPr>
              <w:t>РЕШЕНИЕ</w:t>
            </w:r>
          </w:p>
          <w:p w:rsidR="008B7067" w:rsidRPr="00553539" w:rsidRDefault="008B7067" w:rsidP="000B0C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067" w:rsidRPr="00553539" w:rsidTr="000B0C9F">
        <w:trPr>
          <w:cantSplit/>
        </w:trPr>
        <w:tc>
          <w:tcPr>
            <w:tcW w:w="2835" w:type="dxa"/>
          </w:tcPr>
          <w:p w:rsidR="008B7067" w:rsidRPr="007F1021" w:rsidRDefault="008B7067" w:rsidP="004E14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14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апреля 2022 г.</w:t>
            </w:r>
          </w:p>
        </w:tc>
        <w:tc>
          <w:tcPr>
            <w:tcW w:w="5011" w:type="dxa"/>
            <w:gridSpan w:val="2"/>
          </w:tcPr>
          <w:p w:rsidR="008B7067" w:rsidRPr="00553539" w:rsidRDefault="008B7067" w:rsidP="000B0C9F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</w:t>
            </w:r>
            <w:r w:rsidRPr="00553539">
              <w:rPr>
                <w:rFonts w:ascii="Times New Roman" w:hAnsi="Times New Roman" w:cs="Times New Roman"/>
                <w:szCs w:val="28"/>
              </w:rPr>
              <w:t>г. Дальнереченск</w:t>
            </w:r>
          </w:p>
        </w:tc>
        <w:tc>
          <w:tcPr>
            <w:tcW w:w="2442" w:type="dxa"/>
          </w:tcPr>
          <w:p w:rsidR="008B7067" w:rsidRPr="007F1021" w:rsidRDefault="008B7067" w:rsidP="000B0C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102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B7067" w:rsidRPr="00EF4A39" w:rsidTr="000B0C9F">
        <w:trPr>
          <w:gridAfter w:val="2"/>
          <w:wAfter w:w="5610" w:type="dxa"/>
        </w:trPr>
        <w:tc>
          <w:tcPr>
            <w:tcW w:w="4678" w:type="dxa"/>
            <w:gridSpan w:val="2"/>
          </w:tcPr>
          <w:p w:rsidR="008B7067" w:rsidRPr="00EF4A39" w:rsidRDefault="008B7067" w:rsidP="000B0C9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067" w:rsidRPr="00EF4A39" w:rsidTr="000B0C9F">
        <w:trPr>
          <w:gridAfter w:val="2"/>
          <w:wAfter w:w="5610" w:type="dxa"/>
        </w:trPr>
        <w:tc>
          <w:tcPr>
            <w:tcW w:w="4678" w:type="dxa"/>
            <w:gridSpan w:val="2"/>
          </w:tcPr>
          <w:p w:rsidR="008B7067" w:rsidRPr="006A3A05" w:rsidRDefault="008B7067" w:rsidP="000B0C9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3A05">
              <w:rPr>
                <w:rFonts w:ascii="Times New Roman" w:hAnsi="Times New Roman" w:cs="Times New Roman"/>
                <w:sz w:val="28"/>
                <w:szCs w:val="28"/>
              </w:rPr>
              <w:t>Информация об оказании перв</w:t>
            </w:r>
            <w:r w:rsidR="004E143E">
              <w:rPr>
                <w:rFonts w:ascii="Times New Roman" w:hAnsi="Times New Roman" w:cs="Times New Roman"/>
                <w:sz w:val="28"/>
                <w:szCs w:val="28"/>
              </w:rPr>
              <w:t>ичн</w:t>
            </w:r>
            <w:r w:rsidRPr="006A3A05">
              <w:rPr>
                <w:rFonts w:ascii="Times New Roman" w:hAnsi="Times New Roman" w:cs="Times New Roman"/>
                <w:sz w:val="28"/>
                <w:szCs w:val="28"/>
              </w:rPr>
              <w:t>ой медицинской помощи на территории Дальнереченского городского округа, о мерах, принимаемых для решения проблемы дефицита врачей и медицинских работников</w:t>
            </w:r>
          </w:p>
          <w:p w:rsidR="008B7067" w:rsidRPr="006A3A05" w:rsidRDefault="008B7067" w:rsidP="000B0C9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067" w:rsidRDefault="008B7067" w:rsidP="008B7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A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 организации местного самоуправления в Российской Федерации», руководствуясь Уставом Дальнереченского городского округа, </w:t>
      </w:r>
      <w:r>
        <w:rPr>
          <w:rFonts w:ascii="Times New Roman" w:hAnsi="Times New Roman" w:cs="Times New Roman"/>
          <w:sz w:val="28"/>
          <w:szCs w:val="28"/>
        </w:rPr>
        <w:t>заслушав информацию главного врача КГБУЗ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ЦГБ» 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Ситдиковой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A3A05">
        <w:rPr>
          <w:rFonts w:ascii="Times New Roman" w:hAnsi="Times New Roman" w:cs="Times New Roman"/>
          <w:sz w:val="28"/>
          <w:szCs w:val="28"/>
        </w:rPr>
        <w:t>об оказании перв</w:t>
      </w:r>
      <w:r w:rsidR="004E143E">
        <w:rPr>
          <w:rFonts w:ascii="Times New Roman" w:hAnsi="Times New Roman" w:cs="Times New Roman"/>
          <w:sz w:val="28"/>
          <w:szCs w:val="28"/>
        </w:rPr>
        <w:t>ичн</w:t>
      </w:r>
      <w:r w:rsidRPr="006A3A05">
        <w:rPr>
          <w:rFonts w:ascii="Times New Roman" w:hAnsi="Times New Roman" w:cs="Times New Roman"/>
          <w:sz w:val="28"/>
          <w:szCs w:val="28"/>
        </w:rPr>
        <w:t>ой медицинской помощи на территории Дальнереченского городского округа, о мерах, принимаемых для решения проблемы дефицита врачей и медицинских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4A39">
        <w:rPr>
          <w:rFonts w:ascii="Times New Roman" w:hAnsi="Times New Roman" w:cs="Times New Roman"/>
          <w:sz w:val="28"/>
          <w:szCs w:val="28"/>
        </w:rPr>
        <w:t xml:space="preserve">Дума Дальнереченского городского округа </w:t>
      </w:r>
      <w:proofErr w:type="gramEnd"/>
    </w:p>
    <w:p w:rsidR="008B7067" w:rsidRPr="00EF4A39" w:rsidRDefault="008B7067" w:rsidP="008B70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067" w:rsidRDefault="008B7067" w:rsidP="008B7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>РЕШИЛА:</w:t>
      </w:r>
    </w:p>
    <w:p w:rsidR="008B7067" w:rsidRPr="00EF4A39" w:rsidRDefault="008B7067" w:rsidP="008B7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067" w:rsidRPr="002A0111" w:rsidRDefault="008B7067" w:rsidP="008B70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</w:t>
      </w:r>
      <w:r w:rsidRPr="006A3A05">
        <w:rPr>
          <w:rFonts w:ascii="Times New Roman" w:hAnsi="Times New Roman" w:cs="Times New Roman"/>
          <w:sz w:val="28"/>
          <w:szCs w:val="28"/>
        </w:rPr>
        <w:t>об оказании перв</w:t>
      </w:r>
      <w:r w:rsidR="004E143E">
        <w:rPr>
          <w:rFonts w:ascii="Times New Roman" w:hAnsi="Times New Roman" w:cs="Times New Roman"/>
          <w:sz w:val="28"/>
          <w:szCs w:val="28"/>
        </w:rPr>
        <w:t>ичн</w:t>
      </w:r>
      <w:r w:rsidRPr="006A3A05">
        <w:rPr>
          <w:rFonts w:ascii="Times New Roman" w:hAnsi="Times New Roman" w:cs="Times New Roman"/>
          <w:sz w:val="28"/>
          <w:szCs w:val="28"/>
        </w:rPr>
        <w:t>ой медицинской помощи на территории Дальнереченского городского округа, о мерах, принимаемых для решения проблемы дефицита врачей и медицинских работников</w:t>
      </w:r>
      <w:r w:rsidRPr="002A0111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8B7067" w:rsidRPr="002A0111" w:rsidRDefault="008B7067" w:rsidP="008B7067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111">
        <w:rPr>
          <w:rFonts w:ascii="Times New Roman" w:hAnsi="Times New Roman" w:cs="Times New Roman"/>
          <w:sz w:val="28"/>
          <w:szCs w:val="28"/>
        </w:rPr>
        <w:t xml:space="preserve">   2. Настоящее решение вступает в силу со дня его принятия.</w:t>
      </w:r>
    </w:p>
    <w:p w:rsidR="008B7067" w:rsidRPr="002A0111" w:rsidRDefault="008B7067" w:rsidP="008B7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067" w:rsidRPr="002A0111" w:rsidRDefault="008B7067" w:rsidP="008B7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067" w:rsidRDefault="008B7067" w:rsidP="008B7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Pr="00EF4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067" w:rsidRDefault="008B7067" w:rsidP="008B7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A39">
        <w:rPr>
          <w:rFonts w:ascii="Times New Roman" w:hAnsi="Times New Roman" w:cs="Times New Roman"/>
          <w:sz w:val="28"/>
          <w:szCs w:val="28"/>
        </w:rPr>
        <w:t>Дальнереченского городского округа                                              А.А. Павлов</w:t>
      </w:r>
    </w:p>
    <w:p w:rsidR="008B7067" w:rsidRPr="00EF4A39" w:rsidRDefault="008B7067" w:rsidP="008B7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067" w:rsidRDefault="008B7067" w:rsidP="008B7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067" w:rsidRDefault="008B7067" w:rsidP="008B7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067" w:rsidRDefault="008B7067" w:rsidP="008B70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865EB" w:rsidRDefault="004865EB"/>
    <w:sectPr w:rsidR="004865EB" w:rsidSect="008B70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67"/>
    <w:rsid w:val="004865EB"/>
    <w:rsid w:val="004E143E"/>
    <w:rsid w:val="006B1CD1"/>
    <w:rsid w:val="0075177A"/>
    <w:rsid w:val="008B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6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7067"/>
    <w:pPr>
      <w:spacing w:after="120" w:line="240" w:lineRule="auto"/>
    </w:pPr>
    <w:rPr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B7067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Normal (Web)"/>
    <w:basedOn w:val="a"/>
    <w:qFormat/>
    <w:rsid w:val="008B7067"/>
    <w:pPr>
      <w:spacing w:before="75" w:after="75" w:line="240" w:lineRule="auto"/>
    </w:pPr>
    <w:rPr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06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67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7067"/>
    <w:pPr>
      <w:spacing w:after="120" w:line="240" w:lineRule="auto"/>
    </w:pPr>
    <w:rPr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B7067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Normal (Web)"/>
    <w:basedOn w:val="a"/>
    <w:qFormat/>
    <w:rsid w:val="008B7067"/>
    <w:pPr>
      <w:spacing w:before="75" w:after="75" w:line="240" w:lineRule="auto"/>
    </w:pPr>
    <w:rPr>
      <w:sz w:val="21"/>
      <w:szCs w:val="21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7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0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 ТИ</dc:creator>
  <cp:lastModifiedBy>Савченко</cp:lastModifiedBy>
  <cp:revision>4</cp:revision>
  <cp:lastPrinted>2022-05-04T00:51:00Z</cp:lastPrinted>
  <dcterms:created xsi:type="dcterms:W3CDTF">2022-04-28T23:22:00Z</dcterms:created>
  <dcterms:modified xsi:type="dcterms:W3CDTF">2022-05-04T00:51:00Z</dcterms:modified>
</cp:coreProperties>
</file>